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5C" w:rsidRPr="00A1054C" w:rsidRDefault="00A1054C" w:rsidP="00C42D5C">
      <w:pPr>
        <w:jc w:val="center"/>
        <w:rPr>
          <w:rFonts w:ascii="Arial" w:hAnsi="Arial" w:cs="Arial"/>
        </w:rPr>
      </w:pPr>
      <w:r w:rsidRPr="00A1054C">
        <w:rPr>
          <w:rFonts w:ascii="Arial" w:hAnsi="Arial" w:cs="Arial"/>
          <w:noProof/>
          <w:lang w:eastAsia="en-GB"/>
        </w:rPr>
        <w:drawing>
          <wp:inline distT="0" distB="0" distL="0" distR="0">
            <wp:extent cx="3057525" cy="1000125"/>
            <wp:effectExtent l="0" t="0" r="9525" b="9525"/>
            <wp:docPr id="1" name="Picture 1" descr="hertfs_crest_as_of_sept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fs_crest_as_of_sept_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rsidR="00845769" w:rsidRPr="00A1054C" w:rsidRDefault="00C42D5C" w:rsidP="00C42D5C">
      <w:pPr>
        <w:jc w:val="center"/>
        <w:rPr>
          <w:rFonts w:ascii="Arial" w:hAnsi="Arial" w:cs="Arial"/>
          <w:b/>
          <w:u w:val="single"/>
        </w:rPr>
      </w:pPr>
      <w:r w:rsidRPr="00A1054C">
        <w:rPr>
          <w:rFonts w:ascii="Arial" w:hAnsi="Arial" w:cs="Arial"/>
          <w:b/>
          <w:u w:val="single"/>
        </w:rPr>
        <w:t>Accelerated Detective Constable Programme</w:t>
      </w:r>
    </w:p>
    <w:p w:rsidR="00C42D5C" w:rsidRPr="00A1054C" w:rsidRDefault="00C42D5C" w:rsidP="00C42D5C">
      <w:pPr>
        <w:jc w:val="center"/>
        <w:rPr>
          <w:rFonts w:ascii="Arial" w:hAnsi="Arial" w:cs="Arial"/>
          <w:b/>
          <w:u w:val="single"/>
        </w:rPr>
      </w:pPr>
      <w:r w:rsidRPr="00A1054C">
        <w:rPr>
          <w:rFonts w:ascii="Arial" w:hAnsi="Arial" w:cs="Arial"/>
          <w:b/>
          <w:u w:val="single"/>
        </w:rPr>
        <w:t>Technical Questions</w:t>
      </w:r>
    </w:p>
    <w:tbl>
      <w:tblPr>
        <w:tblStyle w:val="TableGrid"/>
        <w:tblW w:w="5043" w:type="pct"/>
        <w:tblLook w:val="04A0" w:firstRow="1" w:lastRow="0" w:firstColumn="1" w:lastColumn="0" w:noHBand="0" w:noVBand="1"/>
      </w:tblPr>
      <w:tblGrid>
        <w:gridCol w:w="3287"/>
        <w:gridCol w:w="5807"/>
      </w:tblGrid>
      <w:tr w:rsidR="00A1054C" w:rsidRPr="00A1054C" w:rsidTr="00A1054C">
        <w:tc>
          <w:tcPr>
            <w:tcW w:w="5000" w:type="pct"/>
            <w:gridSpan w:val="2"/>
            <w:shd w:val="clear" w:color="auto" w:fill="D9D9D9" w:themeFill="background1" w:themeFillShade="D9"/>
          </w:tcPr>
          <w:p w:rsidR="00A1054C" w:rsidRPr="00A1054C" w:rsidRDefault="00A1054C" w:rsidP="001B6EC7">
            <w:pPr>
              <w:jc w:val="both"/>
              <w:rPr>
                <w:rFonts w:ascii="Arial" w:eastAsia="Times New Roman" w:hAnsi="Arial" w:cs="Arial"/>
                <w:b/>
                <w:bCs/>
                <w:lang w:eastAsia="en-GB"/>
              </w:rPr>
            </w:pPr>
            <w:r>
              <w:rPr>
                <w:rFonts w:ascii="Arial" w:eastAsia="Times New Roman" w:hAnsi="Arial" w:cs="Arial"/>
                <w:b/>
                <w:bCs/>
                <w:lang w:eastAsia="en-GB"/>
              </w:rPr>
              <w:t>Personal Information</w:t>
            </w:r>
          </w:p>
        </w:tc>
      </w:tr>
      <w:tr w:rsidR="00C42D5C" w:rsidRPr="00A1054C" w:rsidTr="00A1054C">
        <w:tc>
          <w:tcPr>
            <w:tcW w:w="1807" w:type="pct"/>
            <w:shd w:val="clear" w:color="auto" w:fill="D9D9D9" w:themeFill="background1" w:themeFillShade="D9"/>
          </w:tcPr>
          <w:p w:rsidR="00C42D5C" w:rsidRPr="00A1054C" w:rsidRDefault="00C42D5C" w:rsidP="001B6EC7">
            <w:pPr>
              <w:jc w:val="both"/>
              <w:rPr>
                <w:rFonts w:ascii="Arial" w:eastAsia="Times New Roman" w:hAnsi="Arial" w:cs="Arial"/>
                <w:b/>
                <w:bCs/>
                <w:lang w:eastAsia="en-GB"/>
              </w:rPr>
            </w:pPr>
            <w:r w:rsidRPr="00A1054C">
              <w:rPr>
                <w:rFonts w:ascii="Arial" w:eastAsia="Times New Roman" w:hAnsi="Arial" w:cs="Arial"/>
                <w:b/>
                <w:bCs/>
                <w:lang w:eastAsia="en-GB"/>
              </w:rPr>
              <w:t>Name</w:t>
            </w:r>
            <w:r w:rsidR="00A1054C" w:rsidRPr="00A1054C">
              <w:rPr>
                <w:rFonts w:ascii="Arial" w:eastAsia="Times New Roman" w:hAnsi="Arial" w:cs="Arial"/>
                <w:b/>
                <w:bCs/>
                <w:lang w:eastAsia="en-GB"/>
              </w:rPr>
              <w:t>:</w:t>
            </w:r>
          </w:p>
        </w:tc>
        <w:tc>
          <w:tcPr>
            <w:tcW w:w="3193" w:type="pct"/>
            <w:shd w:val="clear" w:color="auto" w:fill="auto"/>
          </w:tcPr>
          <w:p w:rsidR="00C42D5C" w:rsidRPr="00A1054C" w:rsidRDefault="00C42D5C" w:rsidP="001B6EC7">
            <w:pPr>
              <w:jc w:val="both"/>
              <w:rPr>
                <w:rFonts w:ascii="Arial" w:eastAsia="Times New Roman" w:hAnsi="Arial" w:cs="Arial"/>
                <w:b/>
                <w:bCs/>
                <w:lang w:eastAsia="en-GB"/>
              </w:rPr>
            </w:pPr>
          </w:p>
        </w:tc>
      </w:tr>
      <w:tr w:rsidR="00A1054C" w:rsidRPr="00A1054C" w:rsidTr="00A1054C">
        <w:tc>
          <w:tcPr>
            <w:tcW w:w="1807" w:type="pct"/>
            <w:shd w:val="clear" w:color="auto" w:fill="D9D9D9" w:themeFill="background1" w:themeFillShade="D9"/>
          </w:tcPr>
          <w:p w:rsidR="00A1054C" w:rsidRPr="00A1054C" w:rsidRDefault="00A1054C" w:rsidP="00A1054C">
            <w:pPr>
              <w:rPr>
                <w:rFonts w:ascii="Arial" w:eastAsia="Times New Roman" w:hAnsi="Arial" w:cs="Arial"/>
                <w:b/>
                <w:bCs/>
                <w:lang w:eastAsia="en-GB"/>
              </w:rPr>
            </w:pPr>
            <w:r w:rsidRPr="00A1054C">
              <w:rPr>
                <w:rFonts w:ascii="Arial" w:eastAsia="Times New Roman" w:hAnsi="Arial" w:cs="Arial"/>
                <w:b/>
                <w:bCs/>
                <w:lang w:eastAsia="en-GB"/>
              </w:rPr>
              <w:t xml:space="preserve">Preferred </w:t>
            </w:r>
            <w:r>
              <w:rPr>
                <w:rFonts w:ascii="Arial" w:eastAsia="Times New Roman" w:hAnsi="Arial" w:cs="Arial"/>
                <w:b/>
                <w:bCs/>
                <w:lang w:eastAsia="en-GB"/>
              </w:rPr>
              <w:t>c</w:t>
            </w:r>
            <w:r w:rsidRPr="00A1054C">
              <w:rPr>
                <w:rFonts w:ascii="Arial" w:eastAsia="Times New Roman" w:hAnsi="Arial" w:cs="Arial"/>
                <w:b/>
                <w:bCs/>
                <w:lang w:eastAsia="en-GB"/>
              </w:rPr>
              <w:t>ontact number:</w:t>
            </w:r>
          </w:p>
        </w:tc>
        <w:tc>
          <w:tcPr>
            <w:tcW w:w="3193" w:type="pct"/>
            <w:shd w:val="clear" w:color="auto" w:fill="auto"/>
          </w:tcPr>
          <w:p w:rsidR="00A1054C" w:rsidRPr="00A1054C" w:rsidRDefault="00A1054C" w:rsidP="001B6EC7">
            <w:pPr>
              <w:jc w:val="both"/>
              <w:rPr>
                <w:rFonts w:ascii="Arial" w:eastAsia="Times New Roman" w:hAnsi="Arial" w:cs="Arial"/>
                <w:b/>
                <w:bCs/>
                <w:lang w:eastAsia="en-GB"/>
              </w:rPr>
            </w:pPr>
          </w:p>
        </w:tc>
      </w:tr>
      <w:tr w:rsidR="00C42D5C" w:rsidRPr="00A1054C" w:rsidTr="00A1054C">
        <w:tc>
          <w:tcPr>
            <w:tcW w:w="1807" w:type="pct"/>
            <w:shd w:val="clear" w:color="auto" w:fill="D9D9D9" w:themeFill="background1" w:themeFillShade="D9"/>
          </w:tcPr>
          <w:p w:rsidR="00C42D5C" w:rsidRPr="00A1054C" w:rsidRDefault="004809AD" w:rsidP="001B6EC7">
            <w:pPr>
              <w:jc w:val="both"/>
              <w:rPr>
                <w:rFonts w:ascii="Arial" w:eastAsia="Times New Roman" w:hAnsi="Arial" w:cs="Arial"/>
                <w:b/>
                <w:bCs/>
                <w:lang w:eastAsia="en-GB"/>
              </w:rPr>
            </w:pPr>
            <w:r w:rsidRPr="00A1054C">
              <w:rPr>
                <w:rFonts w:ascii="Arial" w:eastAsia="Times New Roman" w:hAnsi="Arial" w:cs="Arial"/>
                <w:b/>
                <w:bCs/>
                <w:lang w:eastAsia="en-GB"/>
              </w:rPr>
              <w:t xml:space="preserve">Email </w:t>
            </w:r>
            <w:r w:rsidR="00A1054C" w:rsidRPr="00A1054C">
              <w:rPr>
                <w:rFonts w:ascii="Arial" w:eastAsia="Times New Roman" w:hAnsi="Arial" w:cs="Arial"/>
                <w:b/>
                <w:bCs/>
                <w:lang w:eastAsia="en-GB"/>
              </w:rPr>
              <w:t>address:</w:t>
            </w:r>
          </w:p>
        </w:tc>
        <w:tc>
          <w:tcPr>
            <w:tcW w:w="3193" w:type="pct"/>
            <w:shd w:val="clear" w:color="auto" w:fill="auto"/>
          </w:tcPr>
          <w:p w:rsidR="00C42D5C" w:rsidRPr="00A1054C" w:rsidRDefault="00C42D5C" w:rsidP="001B6EC7">
            <w:pPr>
              <w:jc w:val="both"/>
              <w:rPr>
                <w:rFonts w:ascii="Arial" w:eastAsia="Times New Roman" w:hAnsi="Arial" w:cs="Arial"/>
                <w:b/>
                <w:bCs/>
                <w:lang w:eastAsia="en-GB"/>
              </w:rPr>
            </w:pPr>
          </w:p>
        </w:tc>
      </w:tr>
    </w:tbl>
    <w:p w:rsidR="00A1054C" w:rsidRDefault="00A1054C" w:rsidP="00A1054C">
      <w:pPr>
        <w:spacing w:after="0"/>
        <w:rPr>
          <w:rFonts w:ascii="Arial" w:hAnsi="Arial" w:cs="Arial"/>
        </w:rPr>
      </w:pPr>
    </w:p>
    <w:p w:rsidR="00A1054C" w:rsidRDefault="00A1054C" w:rsidP="00A1054C">
      <w:pPr>
        <w:spacing w:after="0"/>
      </w:pPr>
    </w:p>
    <w:tbl>
      <w:tblPr>
        <w:tblStyle w:val="TableGrid"/>
        <w:tblW w:w="5105" w:type="pct"/>
        <w:tblLook w:val="04A0" w:firstRow="1" w:lastRow="0" w:firstColumn="1" w:lastColumn="0" w:noHBand="0" w:noVBand="1"/>
      </w:tblPr>
      <w:tblGrid>
        <w:gridCol w:w="6577"/>
        <w:gridCol w:w="1314"/>
        <w:gridCol w:w="1202"/>
        <w:gridCol w:w="112"/>
      </w:tblGrid>
      <w:tr w:rsidR="00A1054C" w:rsidRPr="00A1054C" w:rsidTr="00A1054C">
        <w:trPr>
          <w:gridAfter w:val="1"/>
          <w:wAfter w:w="61" w:type="pct"/>
        </w:trPr>
        <w:tc>
          <w:tcPr>
            <w:tcW w:w="4939" w:type="pct"/>
            <w:gridSpan w:val="3"/>
            <w:shd w:val="clear" w:color="auto" w:fill="D9D9D9" w:themeFill="background1" w:themeFillShade="D9"/>
          </w:tcPr>
          <w:p w:rsidR="00A1054C" w:rsidRPr="00A1054C" w:rsidRDefault="00A1054C" w:rsidP="00C42D38">
            <w:pPr>
              <w:jc w:val="both"/>
              <w:rPr>
                <w:rFonts w:ascii="Arial" w:eastAsia="Times New Roman" w:hAnsi="Arial" w:cs="Arial"/>
                <w:b/>
                <w:bCs/>
                <w:lang w:eastAsia="en-GB"/>
              </w:rPr>
            </w:pPr>
            <w:r>
              <w:rPr>
                <w:rFonts w:ascii="Arial" w:eastAsia="Times New Roman" w:hAnsi="Arial" w:cs="Arial"/>
                <w:b/>
                <w:bCs/>
                <w:lang w:eastAsia="en-GB"/>
              </w:rPr>
              <w:t>Evidential Experience</w:t>
            </w:r>
          </w:p>
        </w:tc>
      </w:tr>
      <w:tr w:rsidR="00A1054C" w:rsidRPr="00A1054C" w:rsidTr="00A1054C">
        <w:trPr>
          <w:gridAfter w:val="1"/>
          <w:wAfter w:w="61" w:type="pct"/>
        </w:trPr>
        <w:tc>
          <w:tcPr>
            <w:tcW w:w="4939" w:type="pct"/>
            <w:gridSpan w:val="3"/>
            <w:shd w:val="clear" w:color="auto" w:fill="auto"/>
          </w:tcPr>
          <w:p w:rsidR="00A1054C" w:rsidRDefault="00A1054C" w:rsidP="00C42D38">
            <w:pPr>
              <w:jc w:val="both"/>
              <w:rPr>
                <w:rFonts w:ascii="Arial" w:eastAsia="Times New Roman" w:hAnsi="Arial" w:cs="Arial"/>
                <w:bCs/>
                <w:lang w:eastAsia="en-GB"/>
              </w:rPr>
            </w:pPr>
            <w:r>
              <w:rPr>
                <w:rFonts w:ascii="Arial" w:eastAsia="Times New Roman" w:hAnsi="Arial" w:cs="Arial"/>
                <w:bCs/>
                <w:lang w:eastAsia="en-GB"/>
              </w:rPr>
              <w:t>In the section provided below, please evidence any relevant qualifications/experience you may have in relation to investigation, research or analytical review.  If you have any specific examples, please evidence these accordingly.  The evidence provided does not have to relate to crime, but will be used to assess your ability to investigate and analyse information effectively.  There is a 500 word count limit.</w:t>
            </w:r>
          </w:p>
          <w:p w:rsidR="00A1054C" w:rsidRDefault="00A1054C" w:rsidP="00C42D38">
            <w:pPr>
              <w:jc w:val="both"/>
              <w:rPr>
                <w:rFonts w:ascii="Arial" w:eastAsia="Times New Roman" w:hAnsi="Arial" w:cs="Arial"/>
                <w:bCs/>
                <w:lang w:eastAsia="en-GB"/>
              </w:rPr>
            </w:pPr>
          </w:p>
          <w:p w:rsidR="00A1054C" w:rsidRPr="00A1054C" w:rsidRDefault="00A1054C" w:rsidP="00A1054C">
            <w:pPr>
              <w:jc w:val="both"/>
              <w:rPr>
                <w:rFonts w:ascii="Arial" w:eastAsia="Times New Roman" w:hAnsi="Arial" w:cs="Arial"/>
                <w:bCs/>
                <w:lang w:eastAsia="en-GB"/>
              </w:rPr>
            </w:pPr>
            <w:r>
              <w:rPr>
                <w:rFonts w:ascii="Arial" w:eastAsia="Times New Roman" w:hAnsi="Arial" w:cs="Arial"/>
                <w:bCs/>
                <w:lang w:eastAsia="en-GB"/>
              </w:rPr>
              <w:t>Please review your evidence to ensure that it fits the above criteria.</w:t>
            </w:r>
          </w:p>
        </w:tc>
      </w:tr>
      <w:tr w:rsidR="00A1054C" w:rsidRPr="00A1054C" w:rsidTr="00A1054C">
        <w:trPr>
          <w:gridAfter w:val="1"/>
          <w:wAfter w:w="61" w:type="pct"/>
        </w:trPr>
        <w:tc>
          <w:tcPr>
            <w:tcW w:w="4939" w:type="pct"/>
            <w:gridSpan w:val="3"/>
            <w:shd w:val="clear" w:color="auto" w:fill="auto"/>
          </w:tcPr>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p w:rsidR="00A1054C" w:rsidRDefault="00A1054C" w:rsidP="00C42D38">
            <w:pPr>
              <w:jc w:val="both"/>
              <w:rPr>
                <w:rFonts w:ascii="Arial" w:eastAsia="Times New Roman" w:hAnsi="Arial" w:cs="Arial"/>
                <w:bCs/>
                <w:lang w:eastAsia="en-GB"/>
              </w:rPr>
            </w:pPr>
          </w:p>
        </w:tc>
      </w:tr>
      <w:tr w:rsidR="00A1054C" w:rsidRPr="00A1054C" w:rsidTr="00A1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3572" w:type="pct"/>
          </w:tcPr>
          <w:p w:rsidR="00A1054C" w:rsidRDefault="00A1054C" w:rsidP="00A1054C">
            <w:pPr>
              <w:rPr>
                <w:rFonts w:ascii="Arial" w:hAnsi="Arial" w:cs="Arial"/>
                <w:color w:val="000000"/>
                <w:lang w:val="en"/>
              </w:rPr>
            </w:pPr>
          </w:p>
        </w:tc>
        <w:tc>
          <w:tcPr>
            <w:tcW w:w="714" w:type="pct"/>
          </w:tcPr>
          <w:p w:rsidR="00A1054C" w:rsidRPr="00A1054C" w:rsidRDefault="00A1054C" w:rsidP="001B6EC7">
            <w:pPr>
              <w:jc w:val="center"/>
              <w:rPr>
                <w:rFonts w:ascii="Arial" w:hAnsi="Arial" w:cs="Arial"/>
              </w:rPr>
            </w:pPr>
          </w:p>
        </w:tc>
        <w:tc>
          <w:tcPr>
            <w:tcW w:w="714" w:type="pct"/>
            <w:gridSpan w:val="2"/>
          </w:tcPr>
          <w:p w:rsidR="00A1054C" w:rsidRPr="00A1054C" w:rsidRDefault="00A1054C" w:rsidP="001B6EC7">
            <w:pPr>
              <w:jc w:val="center"/>
              <w:rPr>
                <w:rFonts w:ascii="Arial" w:hAnsi="Arial" w:cs="Arial"/>
              </w:rPr>
            </w:pPr>
          </w:p>
        </w:tc>
      </w:tr>
      <w:tr w:rsidR="00A1054C" w:rsidRPr="00A1054C" w:rsidTr="00A10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3572" w:type="pct"/>
          </w:tcPr>
          <w:p w:rsidR="00A1054C" w:rsidRDefault="00A1054C" w:rsidP="00A1054C">
            <w:pPr>
              <w:rPr>
                <w:rFonts w:ascii="Arial" w:hAnsi="Arial" w:cs="Arial"/>
                <w:color w:val="000000"/>
                <w:lang w:val="en"/>
              </w:rPr>
            </w:pPr>
          </w:p>
        </w:tc>
        <w:tc>
          <w:tcPr>
            <w:tcW w:w="714" w:type="pct"/>
          </w:tcPr>
          <w:p w:rsidR="00A1054C" w:rsidRPr="00A1054C" w:rsidRDefault="00A1054C" w:rsidP="001B6EC7">
            <w:pPr>
              <w:jc w:val="center"/>
              <w:rPr>
                <w:rFonts w:ascii="Arial" w:hAnsi="Arial" w:cs="Arial"/>
              </w:rPr>
            </w:pPr>
          </w:p>
        </w:tc>
        <w:tc>
          <w:tcPr>
            <w:tcW w:w="714" w:type="pct"/>
            <w:gridSpan w:val="2"/>
          </w:tcPr>
          <w:p w:rsidR="00A1054C" w:rsidRPr="00A1054C" w:rsidRDefault="00A1054C" w:rsidP="001B6EC7">
            <w:pPr>
              <w:jc w:val="center"/>
              <w:rPr>
                <w:rFonts w:ascii="Arial" w:hAnsi="Arial" w:cs="Arial"/>
              </w:rPr>
            </w:pPr>
          </w:p>
        </w:tc>
      </w:tr>
    </w:tbl>
    <w:p w:rsidR="00C42D5C" w:rsidRPr="00A1054C" w:rsidRDefault="00C42D5C" w:rsidP="00CA465B">
      <w:pPr>
        <w:rPr>
          <w:rFonts w:ascii="Arial" w:hAnsi="Arial" w:cs="Arial"/>
        </w:rPr>
      </w:pPr>
      <w:bookmarkStart w:id="0" w:name="_GoBack"/>
      <w:bookmarkEnd w:id="0"/>
    </w:p>
    <w:sectPr w:rsidR="00C42D5C" w:rsidRPr="00A1054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65B" w:rsidRDefault="00CA465B" w:rsidP="00CA465B">
      <w:pPr>
        <w:spacing w:after="0" w:line="240" w:lineRule="auto"/>
      </w:pPr>
      <w:r>
        <w:separator/>
      </w:r>
    </w:p>
  </w:endnote>
  <w:endnote w:type="continuationSeparator" w:id="0">
    <w:p w:rsidR="00CA465B" w:rsidRDefault="00CA465B" w:rsidP="00CA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65B" w:rsidRPr="00A1054C" w:rsidRDefault="00CA465B" w:rsidP="00CA465B">
    <w:pPr>
      <w:rPr>
        <w:rFonts w:ascii="Arial" w:hAnsi="Arial" w:cs="Arial"/>
      </w:rPr>
    </w:pPr>
    <w:r w:rsidRPr="00A1054C">
      <w:rPr>
        <w:rFonts w:ascii="Arial" w:hAnsi="Arial" w:cs="Arial"/>
      </w:rPr>
      <w:t xml:space="preserve">Please return the completed form to </w:t>
    </w:r>
    <w:hyperlink r:id="rId1" w:history="1">
      <w:r w:rsidRPr="006C331D">
        <w:rPr>
          <w:rStyle w:val="Hyperlink"/>
          <w:rFonts w:ascii="Arial" w:hAnsi="Arial" w:cs="Arial"/>
        </w:rPr>
        <w:t>ADCP@herts.pnn.police.uk</w:t>
      </w:r>
    </w:hyperlink>
    <w:r>
      <w:rPr>
        <w:rFonts w:ascii="Arial" w:hAnsi="Arial" w:cs="Arial"/>
      </w:rPr>
      <w:t xml:space="preserve"> by </w:t>
    </w:r>
    <w:r w:rsidR="001F1B84" w:rsidRPr="00147B50">
      <w:rPr>
        <w:rFonts w:ascii="Arial" w:hAnsi="Arial" w:cs="Arial"/>
      </w:rPr>
      <w:t>23</w:t>
    </w:r>
    <w:r w:rsidRPr="00147B50">
      <w:rPr>
        <w:rFonts w:ascii="Arial" w:hAnsi="Arial" w:cs="Arial"/>
      </w:rPr>
      <w:t>:</w:t>
    </w:r>
    <w:r w:rsidR="001F1B84" w:rsidRPr="00147B50">
      <w:rPr>
        <w:rFonts w:ascii="Arial" w:hAnsi="Arial" w:cs="Arial"/>
      </w:rPr>
      <w:t>55</w:t>
    </w:r>
    <w:r w:rsidRPr="00147B50">
      <w:rPr>
        <w:rFonts w:ascii="Arial" w:hAnsi="Arial" w:cs="Arial"/>
      </w:rPr>
      <w:t xml:space="preserve"> on </w:t>
    </w:r>
    <w:r w:rsidR="001F1B84" w:rsidRPr="00147B50">
      <w:rPr>
        <w:rFonts w:ascii="Arial" w:hAnsi="Arial" w:cs="Arial"/>
      </w:rPr>
      <w:t>Sunday</w:t>
    </w:r>
    <w:r w:rsidRPr="00147B50">
      <w:rPr>
        <w:rFonts w:ascii="Arial" w:hAnsi="Arial" w:cs="Arial"/>
      </w:rPr>
      <w:t xml:space="preserve"> </w:t>
    </w:r>
    <w:r w:rsidR="00147B50" w:rsidRPr="00147B50">
      <w:rPr>
        <w:rFonts w:ascii="Arial" w:hAnsi="Arial" w:cs="Arial"/>
      </w:rPr>
      <w:t>23</w:t>
    </w:r>
    <w:r w:rsidRPr="00147B50">
      <w:rPr>
        <w:rFonts w:ascii="Arial" w:hAnsi="Arial" w:cs="Arial"/>
      </w:rPr>
      <w:t>/</w:t>
    </w:r>
    <w:r w:rsidR="00147B50" w:rsidRPr="00147B50">
      <w:rPr>
        <w:rFonts w:ascii="Arial" w:hAnsi="Arial" w:cs="Arial"/>
      </w:rPr>
      <w:t>08</w:t>
    </w:r>
    <w:r w:rsidRPr="00147B50">
      <w:rPr>
        <w:rFonts w:ascii="Arial" w:hAnsi="Arial" w:cs="Arial"/>
      </w:rPr>
      <w:t>/</w:t>
    </w:r>
    <w:r w:rsidR="00147B50" w:rsidRPr="00147B50">
      <w:rPr>
        <w:rFonts w:ascii="Arial" w:hAnsi="Arial" w:cs="Arial"/>
      </w:rPr>
      <w:t>2020</w:t>
    </w:r>
    <w:r w:rsidRPr="00147B50">
      <w:rPr>
        <w:rFonts w:ascii="Arial" w:hAnsi="Arial" w:cs="Arial"/>
      </w:rPr>
      <w:t>.</w:t>
    </w:r>
    <w:r>
      <w:rPr>
        <w:rFonts w:ascii="Arial" w:hAnsi="Arial" w:cs="Arial"/>
      </w:rPr>
      <w:t xml:space="preserve">  Any forms submitted after the closing date will not be considered.</w:t>
    </w:r>
  </w:p>
  <w:p w:rsidR="00CA465B" w:rsidRDefault="00CA465B">
    <w:pPr>
      <w:pStyle w:val="Footer"/>
    </w:pPr>
  </w:p>
  <w:p w:rsidR="00CA465B" w:rsidRDefault="00CA4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65B" w:rsidRDefault="00CA465B" w:rsidP="00CA465B">
      <w:pPr>
        <w:spacing w:after="0" w:line="240" w:lineRule="auto"/>
      </w:pPr>
      <w:r>
        <w:separator/>
      </w:r>
    </w:p>
  </w:footnote>
  <w:footnote w:type="continuationSeparator" w:id="0">
    <w:p w:rsidR="00CA465B" w:rsidRDefault="00CA465B" w:rsidP="00CA4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668A9"/>
    <w:multiLevelType w:val="hybridMultilevel"/>
    <w:tmpl w:val="60E2571A"/>
    <w:lvl w:ilvl="0" w:tplc="C862F8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5C"/>
    <w:rsid w:val="000B1337"/>
    <w:rsid w:val="00147B50"/>
    <w:rsid w:val="001F1B84"/>
    <w:rsid w:val="00422BB3"/>
    <w:rsid w:val="004809AD"/>
    <w:rsid w:val="00524C61"/>
    <w:rsid w:val="005B3530"/>
    <w:rsid w:val="0065361E"/>
    <w:rsid w:val="007D1123"/>
    <w:rsid w:val="00845769"/>
    <w:rsid w:val="008B2BB5"/>
    <w:rsid w:val="00983C69"/>
    <w:rsid w:val="00A1054C"/>
    <w:rsid w:val="00B30E08"/>
    <w:rsid w:val="00C42D5C"/>
    <w:rsid w:val="00C62934"/>
    <w:rsid w:val="00CA465B"/>
    <w:rsid w:val="00E311C8"/>
    <w:rsid w:val="00EF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AD8C"/>
  <w15:docId w15:val="{63164235-D3B3-44A6-A21F-4209B1C8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2D5C"/>
    <w:pPr>
      <w:ind w:left="720"/>
      <w:contextualSpacing/>
    </w:pPr>
  </w:style>
  <w:style w:type="character" w:customStyle="1" w:styleId="ListParagraphChar">
    <w:name w:val="List Paragraph Char"/>
    <w:basedOn w:val="DefaultParagraphFont"/>
    <w:link w:val="ListParagraph"/>
    <w:uiPriority w:val="34"/>
    <w:rsid w:val="00C42D5C"/>
  </w:style>
  <w:style w:type="paragraph" w:styleId="BalloonText">
    <w:name w:val="Balloon Text"/>
    <w:basedOn w:val="Normal"/>
    <w:link w:val="BalloonTextChar"/>
    <w:uiPriority w:val="99"/>
    <w:semiHidden/>
    <w:unhideWhenUsed/>
    <w:rsid w:val="00C42D5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42D5C"/>
    <w:rPr>
      <w:rFonts w:ascii="Arial" w:hAnsi="Arial" w:cs="Arial"/>
      <w:sz w:val="16"/>
      <w:szCs w:val="16"/>
    </w:rPr>
  </w:style>
  <w:style w:type="character" w:styleId="Hyperlink">
    <w:name w:val="Hyperlink"/>
    <w:basedOn w:val="DefaultParagraphFont"/>
    <w:uiPriority w:val="99"/>
    <w:unhideWhenUsed/>
    <w:rsid w:val="00A1054C"/>
    <w:rPr>
      <w:color w:val="0000FF" w:themeColor="hyperlink"/>
      <w:u w:val="single"/>
    </w:rPr>
  </w:style>
  <w:style w:type="paragraph" w:styleId="Header">
    <w:name w:val="header"/>
    <w:basedOn w:val="Normal"/>
    <w:link w:val="HeaderChar"/>
    <w:uiPriority w:val="99"/>
    <w:unhideWhenUsed/>
    <w:rsid w:val="00CA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65B"/>
  </w:style>
  <w:style w:type="paragraph" w:styleId="Footer">
    <w:name w:val="footer"/>
    <w:basedOn w:val="Normal"/>
    <w:link w:val="FooterChar"/>
    <w:uiPriority w:val="99"/>
    <w:unhideWhenUsed/>
    <w:rsid w:val="00CA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CP@hert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D521-1A61-40D4-B3E4-E29BDFB4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Hannah 370</dc:creator>
  <cp:lastModifiedBy>NEWBURY-DUELL, Jade 8050</cp:lastModifiedBy>
  <cp:revision>4</cp:revision>
  <dcterms:created xsi:type="dcterms:W3CDTF">2020-07-27T08:23:00Z</dcterms:created>
  <dcterms:modified xsi:type="dcterms:W3CDTF">2020-08-03T14:45:00Z</dcterms:modified>
</cp:coreProperties>
</file>